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AB32" w14:textId="77777777" w:rsidR="00F23A07" w:rsidRPr="00F23A07" w:rsidRDefault="00F23A07" w:rsidP="00F23A07">
      <w:pPr>
        <w:jc w:val="center"/>
        <w:rPr>
          <w:sz w:val="44"/>
          <w:szCs w:val="44"/>
        </w:rPr>
      </w:pPr>
      <w:r w:rsidRPr="00F23A07">
        <w:rPr>
          <w:sz w:val="44"/>
          <w:szCs w:val="44"/>
        </w:rPr>
        <w:t>Buffalo County Board of Commissioners</w:t>
      </w:r>
    </w:p>
    <w:p w14:paraId="227A715C" w14:textId="77777777" w:rsidR="00F23A07" w:rsidRPr="00F23A07" w:rsidRDefault="00F23A07" w:rsidP="00F23A07">
      <w:pPr>
        <w:jc w:val="center"/>
        <w:rPr>
          <w:sz w:val="44"/>
          <w:szCs w:val="44"/>
        </w:rPr>
      </w:pPr>
      <w:r w:rsidRPr="00F23A07">
        <w:rPr>
          <w:sz w:val="44"/>
          <w:szCs w:val="44"/>
        </w:rPr>
        <w:t>Special Commissioners Meeting Agenda</w:t>
      </w:r>
    </w:p>
    <w:p w14:paraId="4BF45E34" w14:textId="627E4DC5" w:rsidR="00F23A07" w:rsidRPr="00F23A07" w:rsidRDefault="00F23A07" w:rsidP="00F23A07">
      <w:pPr>
        <w:jc w:val="center"/>
        <w:rPr>
          <w:sz w:val="44"/>
          <w:szCs w:val="44"/>
        </w:rPr>
      </w:pPr>
      <w:r w:rsidRPr="00F23A07">
        <w:rPr>
          <w:sz w:val="44"/>
          <w:szCs w:val="44"/>
        </w:rPr>
        <w:t>August 9, 2023, at 7:00pm</w:t>
      </w:r>
    </w:p>
    <w:p w14:paraId="78CEBDD7" w14:textId="77777777" w:rsidR="00F23A07" w:rsidRDefault="00F23A07" w:rsidP="00F23A07"/>
    <w:p w14:paraId="5B62D886" w14:textId="77777777" w:rsidR="00F23A07" w:rsidRDefault="00F23A07" w:rsidP="00F23A07">
      <w:pPr>
        <w:rPr>
          <w:sz w:val="36"/>
          <w:szCs w:val="36"/>
        </w:rPr>
      </w:pPr>
    </w:p>
    <w:p w14:paraId="2E55DE3D" w14:textId="6384093A" w:rsidR="00F23A07" w:rsidRPr="00F23A07" w:rsidRDefault="00F23A07" w:rsidP="00F23A07">
      <w:pPr>
        <w:rPr>
          <w:sz w:val="36"/>
          <w:szCs w:val="36"/>
        </w:rPr>
      </w:pPr>
      <w:r w:rsidRPr="00F23A07">
        <w:rPr>
          <w:sz w:val="36"/>
          <w:szCs w:val="36"/>
        </w:rPr>
        <w:t>Call in Number:  605-778-8501</w:t>
      </w:r>
    </w:p>
    <w:p w14:paraId="2F3B8AD3" w14:textId="77777777" w:rsidR="00F23A07" w:rsidRPr="00F23A07" w:rsidRDefault="00F23A07" w:rsidP="00F23A07">
      <w:pPr>
        <w:rPr>
          <w:sz w:val="36"/>
          <w:szCs w:val="36"/>
        </w:rPr>
      </w:pPr>
      <w:r w:rsidRPr="00F23A07">
        <w:rPr>
          <w:sz w:val="36"/>
          <w:szCs w:val="36"/>
        </w:rPr>
        <w:t>Access Code: 23456</w:t>
      </w:r>
    </w:p>
    <w:p w14:paraId="1A499121" w14:textId="77777777" w:rsidR="00F23A07" w:rsidRDefault="00F23A07" w:rsidP="00F23A07"/>
    <w:p w14:paraId="3F61613E" w14:textId="77777777" w:rsidR="00F23A07" w:rsidRDefault="00F23A07" w:rsidP="00F23A07"/>
    <w:p w14:paraId="1351559D" w14:textId="77777777" w:rsidR="00F23A07" w:rsidRPr="00F23A07" w:rsidRDefault="00F23A07" w:rsidP="00F23A07">
      <w:pPr>
        <w:pStyle w:val="ListParagraph"/>
        <w:numPr>
          <w:ilvl w:val="0"/>
          <w:numId w:val="1"/>
        </w:numPr>
        <w:spacing w:line="480" w:lineRule="auto"/>
        <w:jc w:val="both"/>
        <w:rPr>
          <w:sz w:val="32"/>
          <w:szCs w:val="32"/>
        </w:rPr>
      </w:pPr>
      <w:r w:rsidRPr="00F23A07">
        <w:rPr>
          <w:sz w:val="32"/>
          <w:szCs w:val="32"/>
        </w:rPr>
        <w:t>Call Meeting to Order</w:t>
      </w:r>
    </w:p>
    <w:p w14:paraId="324E2B79" w14:textId="77777777" w:rsidR="00F23A07" w:rsidRPr="00F23A07" w:rsidRDefault="00F23A07" w:rsidP="00F23A07">
      <w:pPr>
        <w:pStyle w:val="ListParagraph"/>
        <w:numPr>
          <w:ilvl w:val="0"/>
          <w:numId w:val="1"/>
        </w:numPr>
        <w:spacing w:line="480" w:lineRule="auto"/>
        <w:jc w:val="both"/>
        <w:rPr>
          <w:sz w:val="32"/>
          <w:szCs w:val="32"/>
        </w:rPr>
      </w:pPr>
      <w:r w:rsidRPr="00F23A07">
        <w:rPr>
          <w:sz w:val="32"/>
          <w:szCs w:val="32"/>
        </w:rPr>
        <w:t>Approval of Agenda</w:t>
      </w:r>
    </w:p>
    <w:p w14:paraId="7BE686B6" w14:textId="77777777" w:rsidR="00F23A07" w:rsidRPr="00F23A07" w:rsidRDefault="00F23A07" w:rsidP="00F23A07">
      <w:pPr>
        <w:pStyle w:val="ListParagraph"/>
        <w:numPr>
          <w:ilvl w:val="0"/>
          <w:numId w:val="1"/>
        </w:numPr>
        <w:spacing w:line="480" w:lineRule="auto"/>
        <w:jc w:val="both"/>
        <w:rPr>
          <w:sz w:val="32"/>
          <w:szCs w:val="32"/>
        </w:rPr>
      </w:pPr>
      <w:r w:rsidRPr="00F23A07">
        <w:rPr>
          <w:sz w:val="32"/>
          <w:szCs w:val="32"/>
        </w:rPr>
        <w:t>Discussion regarding possible Highway Truck purchase</w:t>
      </w:r>
    </w:p>
    <w:p w14:paraId="55CAF871" w14:textId="77777777" w:rsidR="00F23A07" w:rsidRPr="00F23A07" w:rsidRDefault="00F23A07" w:rsidP="00F23A07">
      <w:pPr>
        <w:pStyle w:val="ListParagraph"/>
        <w:numPr>
          <w:ilvl w:val="0"/>
          <w:numId w:val="1"/>
        </w:numPr>
        <w:spacing w:line="480" w:lineRule="auto"/>
        <w:jc w:val="both"/>
        <w:rPr>
          <w:sz w:val="32"/>
          <w:szCs w:val="32"/>
        </w:rPr>
      </w:pPr>
      <w:r w:rsidRPr="00F23A07">
        <w:rPr>
          <w:sz w:val="32"/>
          <w:szCs w:val="32"/>
        </w:rPr>
        <w:t xml:space="preserve">Discussion on travel arrangement for Highway personal </w:t>
      </w:r>
    </w:p>
    <w:p w14:paraId="66A9D87F" w14:textId="77777777" w:rsidR="00F23A07" w:rsidRPr="00F23A07" w:rsidRDefault="00F23A07" w:rsidP="00F23A07">
      <w:pPr>
        <w:pStyle w:val="ListParagraph"/>
        <w:numPr>
          <w:ilvl w:val="0"/>
          <w:numId w:val="1"/>
        </w:numPr>
        <w:spacing w:line="480" w:lineRule="auto"/>
        <w:jc w:val="both"/>
        <w:rPr>
          <w:sz w:val="32"/>
          <w:szCs w:val="32"/>
        </w:rPr>
      </w:pPr>
      <w:r w:rsidRPr="00F23A07">
        <w:rPr>
          <w:sz w:val="32"/>
          <w:szCs w:val="32"/>
        </w:rPr>
        <w:t>Next Commissioners Meeting (September 5, 2023)</w:t>
      </w:r>
    </w:p>
    <w:p w14:paraId="1CE36AFD" w14:textId="77777777" w:rsidR="00F23A07" w:rsidRDefault="00F23A07" w:rsidP="00F23A07">
      <w:pPr>
        <w:pStyle w:val="ListParagraph"/>
        <w:numPr>
          <w:ilvl w:val="0"/>
          <w:numId w:val="1"/>
        </w:numPr>
        <w:spacing w:line="480" w:lineRule="auto"/>
        <w:jc w:val="both"/>
      </w:pPr>
      <w:r w:rsidRPr="00F23A07">
        <w:rPr>
          <w:sz w:val="32"/>
          <w:szCs w:val="32"/>
        </w:rPr>
        <w:t>Adjourn</w:t>
      </w:r>
    </w:p>
    <w:p w14:paraId="65BCDBE2" w14:textId="77777777" w:rsidR="00F23A07" w:rsidRDefault="00F23A07"/>
    <w:sectPr w:rsidR="00F23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31D9F"/>
    <w:multiLevelType w:val="hybridMultilevel"/>
    <w:tmpl w:val="15FE1A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63271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07"/>
    <w:rsid w:val="00F2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E72B"/>
  <w15:chartTrackingRefBased/>
  <w15:docId w15:val="{55F73791-444C-42B5-B16D-66000313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A0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1</cp:revision>
  <cp:lastPrinted>2023-08-08T17:29:00Z</cp:lastPrinted>
  <dcterms:created xsi:type="dcterms:W3CDTF">2023-08-08T17:28:00Z</dcterms:created>
  <dcterms:modified xsi:type="dcterms:W3CDTF">2023-08-08T17:31:00Z</dcterms:modified>
</cp:coreProperties>
</file>